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160" w:line="259"/>
        <w:ind w:right="141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object w:dxaOrig="2677" w:dyaOrig="1611">
          <v:rect xmlns:o="urn:schemas-microsoft-com:office:office" xmlns:v="urn:schemas-microsoft-com:vml" id="rectole0000000000" style="width:133.850000pt;height:80.550000pt" o:preferrelative="t" o:ole="">
            <o:lock v:ext="edit"/>
            <v:imagedata xmlns:r="http://schemas.openxmlformats.org/officeDocument/2006/relationships" r:id="docRId1" o:title=""/>
          </v:rect>
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</w:object>
      </w:r>
    </w:p>
    <w:p>
      <w:pPr>
        <w:spacing w:before="0" w:after="160" w:line="259"/>
        <w:ind w:right="141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Ма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териалы </w:t>
      </w:r>
    </w:p>
    <w:p>
      <w:pPr>
        <w:spacing w:before="0" w:after="0" w:line="276"/>
        <w:ind w:right="141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школьного, муниципального, регионального этапов Международного конкурса сочинений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Без срока давности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» 2024/25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8"/>
          <w:shd w:fill="auto" w:val="clear"/>
        </w:rPr>
        <w:t xml:space="preserve">учебного года размещены по ссылке </w:t>
      </w:r>
      <w:hyperlink xmlns:r="http://schemas.openxmlformats.org/officeDocument/2006/relationships" r:id="docRId2">
        <w:r>
          <w:rPr>
            <w:rFonts w:ascii="Times New Roman" w:hAnsi="Times New Roman" w:cs="Times New Roman" w:eastAsia="Times New Roman"/>
            <w:b/>
            <w:color w:val="0000FF"/>
            <w:spacing w:val="0"/>
            <w:position w:val="0"/>
            <w:sz w:val="28"/>
            <w:u w:val="single"/>
            <w:shd w:fill="auto" w:val="clear"/>
          </w:rPr>
          <w:t xml:space="preserve">https://ec.old.memory45.su/student/</w:t>
        </w:r>
      </w:hyperlink>
    </w:p>
    <w:p>
      <w:pPr>
        <w:spacing w:before="0" w:after="0" w:line="276"/>
        <w:ind w:right="141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8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media/image0.wmf" Id="docRId1" Type="http://schemas.openxmlformats.org/officeDocument/2006/relationships/image"/><Relationship Target="numbering.xml" Id="docRId3" Type="http://schemas.openxmlformats.org/officeDocument/2006/relationships/numbering"/><Relationship Target="embeddings/oleObject0.bin" Id="docRId0" Type="http://schemas.openxmlformats.org/officeDocument/2006/relationships/oleObject"/><Relationship TargetMode="External" Target="https://ec.old.memory45.su/student/" Id="docRId2" Type="http://schemas.openxmlformats.org/officeDocument/2006/relationships/hyperlink"/><Relationship Target="styles.xml" Id="docRId4" Type="http://schemas.openxmlformats.org/officeDocument/2006/relationships/styles"/></Relationships>
</file>